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77CE89FE" w14:textId="6F72116F" w:rsidR="000F1BEE" w:rsidRDefault="00D25802" w:rsidP="000F1BEE">
      <w:pPr>
        <w:widowControl w:val="0"/>
        <w:shd w:val="clear" w:color="auto" w:fill="FFFFFF"/>
        <w:spacing w:after="0" w:line="276" w:lineRule="auto"/>
        <w:ind w:right="300"/>
        <w:jc w:val="center"/>
        <w:rPr>
          <w:rFonts w:cs="Times New Roman"/>
          <w:sz w:val="22"/>
          <w:szCs w:val="22"/>
        </w:rPr>
      </w:pPr>
      <w:r>
        <w:rPr>
          <w:rFonts w:cs="Times New Roman"/>
          <w:b/>
          <w:sz w:val="22"/>
          <w:szCs w:val="22"/>
        </w:rPr>
        <w:t>MİLKER TARIM VE HAYVANCILIK</w:t>
      </w:r>
      <w:r w:rsidR="000F1BEE" w:rsidRPr="00DF500B">
        <w:rPr>
          <w:rFonts w:cs="Times New Roman"/>
          <w:b/>
          <w:sz w:val="22"/>
          <w:szCs w:val="22"/>
        </w:rPr>
        <w:t xml:space="preserve"> SAN. VE TİC. LTD. ŞTİ.</w:t>
      </w:r>
    </w:p>
    <w:p w14:paraId="6B1FAF34" w14:textId="4990DEFE" w:rsidR="00C07C19" w:rsidRPr="00DC659C" w:rsidRDefault="00C07C19" w:rsidP="000F1BEE">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0F1BEE">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“ilgili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KVKK’nın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10EE5B52" w:rsidR="00C07C19" w:rsidRPr="003264EE" w:rsidRDefault="00C07C19" w:rsidP="00C07C19">
      <w:pPr>
        <w:spacing w:after="0" w:line="276" w:lineRule="auto"/>
        <w:contextualSpacing/>
        <w:jc w:val="both"/>
        <w:rPr>
          <w:rFonts w:eastAsia="Times New Roman" w:cs="Times New Roman"/>
          <w:sz w:val="22"/>
          <w:szCs w:val="22"/>
        </w:rPr>
      </w:pPr>
      <w:r w:rsidRPr="00DC659C">
        <w:rPr>
          <w:rFonts w:eastAsia="Times New Roman" w:cs="Times New Roman"/>
          <w:sz w:val="22"/>
          <w:szCs w:val="22"/>
        </w:rPr>
        <w:t xml:space="preserve">KVKK’nın 13. maddesinin 1. fıkrası ile </w:t>
      </w:r>
      <w:r w:rsidRPr="00DC659C">
        <w:rPr>
          <w:rFonts w:eastAsia="Times New Roman" w:cs="Times New Roman"/>
          <w:b/>
          <w:i/>
          <w:sz w:val="22"/>
          <w:szCs w:val="22"/>
        </w:rPr>
        <w:t>Veri Sorumlusuna Başvuru Usul ve Esasları Hakkında Tebliğ</w:t>
      </w:r>
      <w:r w:rsidRPr="00DC659C">
        <w:rPr>
          <w:rFonts w:eastAsia="Times New Roman" w:cs="Times New Roman"/>
          <w:sz w:val="22"/>
          <w:szCs w:val="22"/>
        </w:rPr>
        <w:t xml:space="preserve"> uyarınca, Şirketimize bu haklara ilişkin olarak yapılacak başvuruların yazılı olarak ya da tarafınızca Şirketimize daha önce bildirilen ve Şirketimiz’in sisteminde kayıtlı bulunan elektronik posta adresini kullanmak suretiyle </w:t>
      </w:r>
      <w:hyperlink r:id="rId5" w:history="1">
        <w:r w:rsidR="00D25802" w:rsidRPr="00184FA7">
          <w:rPr>
            <w:rStyle w:val="Kpr"/>
            <w:rFonts w:cs="Times New Roman"/>
            <w:sz w:val="22"/>
            <w:szCs w:val="22"/>
          </w:rPr>
          <w:t>info@milkertarim.com</w:t>
        </w:r>
      </w:hyperlink>
      <w:r w:rsidR="009B06C0">
        <w:rPr>
          <w:rStyle w:val="Kpr"/>
          <w:rFonts w:cs="Times New Roman"/>
          <w:sz w:val="22"/>
          <w:szCs w:val="22"/>
        </w:rPr>
        <w:t>.tr</w:t>
      </w:r>
      <w:r w:rsidR="003264EE" w:rsidRPr="003264EE">
        <w:rPr>
          <w:rFonts w:cs="Times New Roman"/>
          <w:sz w:val="22"/>
          <w:szCs w:val="22"/>
        </w:rPr>
        <w:t xml:space="preserve"> </w:t>
      </w:r>
      <w:r w:rsidRPr="003264EE">
        <w:rPr>
          <w:rFonts w:cs="Times New Roman"/>
          <w:sz w:val="22"/>
          <w:szCs w:val="22"/>
        </w:rPr>
        <w:t xml:space="preserve">adresine elektronik posta göndererek </w:t>
      </w:r>
      <w:r w:rsidRPr="003264EE">
        <w:rPr>
          <w:rFonts w:eastAsia="Times New Roman" w:cs="Times New Roman"/>
          <w:sz w:val="22"/>
          <w:szCs w:val="22"/>
        </w:rPr>
        <w:t>veya</w:t>
      </w:r>
      <w:r w:rsidRPr="003264EE">
        <w:rPr>
          <w:rFonts w:eastAsia="Times New Roman" w:cs="Times New Roman"/>
          <w:b/>
          <w:sz w:val="22"/>
          <w:szCs w:val="22"/>
        </w:rPr>
        <w:t xml:space="preserve"> Kişisel Verileri Koruma Kurulu</w:t>
      </w:r>
      <w:r w:rsidRPr="003264EE">
        <w:rPr>
          <w:rFonts w:eastAsia="Times New Roman" w:cs="Times New Roman"/>
          <w:sz w:val="22"/>
          <w:szCs w:val="22"/>
        </w:rPr>
        <w:t xml:space="preserve"> (“</w:t>
      </w:r>
      <w:r w:rsidRPr="003264EE">
        <w:rPr>
          <w:rFonts w:eastAsia="Times New Roman" w:cs="Times New Roman"/>
          <w:b/>
          <w:sz w:val="22"/>
          <w:szCs w:val="22"/>
        </w:rPr>
        <w:t>Kurul</w:t>
      </w:r>
      <w:r w:rsidRPr="003264EE">
        <w:rPr>
          <w:rFonts w:eastAsia="Times New Roman" w:cs="Times New Roman"/>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6E1E279A"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 xml:space="preserve">Başvuru Sahibi tarafından Şirketimize bizzat </w:t>
      </w:r>
      <w:r w:rsidR="00FC6A2E">
        <w:rPr>
          <w:rFonts w:eastAsia="Times New Roman" w:cs="Times New Roman"/>
          <w:sz w:val="22"/>
          <w:szCs w:val="22"/>
        </w:rPr>
        <w:t xml:space="preserve">yazılı başvuru formu ile </w:t>
      </w:r>
      <w:r w:rsidRPr="00DC659C">
        <w:rPr>
          <w:rFonts w:eastAsia="Times New Roman" w:cs="Times New Roman"/>
          <w:sz w:val="22"/>
          <w:szCs w:val="22"/>
        </w:rPr>
        <w:t>başvurulması ile,</w:t>
      </w:r>
    </w:p>
    <w:p w14:paraId="16CC8D38" w14:textId="77777777" w:rsidR="00C07C19" w:rsidRPr="00DC659C" w:rsidRDefault="00C07C19" w:rsidP="00C07C19">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40524F79" w14:textId="0573FEBD" w:rsidR="00C07C19" w:rsidRPr="00DC659C" w:rsidRDefault="00C07C19" w:rsidP="00C07C19">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 xml:space="preserve">Başvuru Sahibinin, Şirketimiz sistemlerinde kayıtlı e-posta adresinin bulunması durumunda, bu adresinden </w:t>
      </w:r>
      <w:proofErr w:type="spellStart"/>
      <w:r w:rsidRPr="00DC659C">
        <w:rPr>
          <w:rFonts w:eastAsia="Times New Roman" w:cs="Times New Roman"/>
          <w:sz w:val="22"/>
          <w:szCs w:val="22"/>
        </w:rPr>
        <w:t>Şirketimiz’in</w:t>
      </w:r>
      <w:proofErr w:type="spellEnd"/>
      <w:r w:rsidRPr="00DC659C">
        <w:rPr>
          <w:rFonts w:eastAsia="Times New Roman" w:cs="Times New Roman"/>
          <w:sz w:val="22"/>
          <w:szCs w:val="22"/>
        </w:rPr>
        <w:t xml:space="preserve"> </w:t>
      </w:r>
      <w:hyperlink r:id="rId6" w:history="1">
        <w:r w:rsidR="009B06C0" w:rsidRPr="009B06C0">
          <w:rPr>
            <w:rStyle w:val="Kpr"/>
            <w:u w:val="none"/>
          </w:rPr>
          <w:t>info@milkertarim.com.tr</w:t>
        </w:r>
      </w:hyperlink>
      <w:r w:rsidR="009B06C0">
        <w:rPr>
          <w:rStyle w:val="Kpr"/>
          <w:u w:val="none"/>
        </w:rPr>
        <w:t xml:space="preserve"> </w:t>
      </w:r>
      <w:r w:rsidRPr="003264EE">
        <w:rPr>
          <w:rFonts w:eastAsia="Times New Roman" w:cs="Times New Roman"/>
          <w:sz w:val="22"/>
          <w:szCs w:val="22"/>
        </w:rPr>
        <w:t>adresine</w:t>
      </w:r>
      <w:r w:rsidRPr="00DC659C">
        <w:rPr>
          <w:rFonts w:eastAsia="Times New Roman" w:cs="Times New Roman"/>
          <w:sz w:val="22"/>
          <w:szCs w:val="22"/>
        </w:rPr>
        <w:t xml:space="preserve"> e-posta gönderilmek suretiyle, </w:t>
      </w:r>
    </w:p>
    <w:p w14:paraId="30BF9C4A" w14:textId="77777777" w:rsidR="00C07C19" w:rsidRDefault="00C07C19" w:rsidP="00C07C19">
      <w:pPr>
        <w:widowControl w:val="0"/>
        <w:tabs>
          <w:tab w:val="left" w:pos="424"/>
        </w:tabs>
        <w:spacing w:after="100" w:afterAutospacing="1" w:line="276" w:lineRule="auto"/>
        <w:ind w:left="360" w:right="300"/>
        <w:jc w:val="both"/>
        <w:rPr>
          <w:rFonts w:eastAsia="Times New Roman" w:cs="Times New Roman"/>
          <w:sz w:val="22"/>
          <w:szCs w:val="22"/>
        </w:rPr>
      </w:pPr>
      <w:r w:rsidRPr="00DC659C">
        <w:rPr>
          <w:rFonts w:eastAsia="Times New Roman" w:cs="Times New Roman"/>
          <w:sz w:val="22"/>
          <w:szCs w:val="22"/>
        </w:rPr>
        <w:t>iletilebilecektir.</w:t>
      </w:r>
    </w:p>
    <w:p w14:paraId="41DB99BA" w14:textId="77777777" w:rsidR="00C07C19" w:rsidRPr="00DC659C" w:rsidRDefault="00C07C19" w:rsidP="00C07C19">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3DA3FD28" w14:textId="7B369ABD" w:rsidR="00C07C19" w:rsidRPr="004E4F96" w:rsidRDefault="00C07C19" w:rsidP="009B06C0">
            <w:pPr>
              <w:widowControl w:val="0"/>
              <w:spacing w:before="240" w:after="240" w:line="276" w:lineRule="auto"/>
              <w:rPr>
                <w:rFonts w:eastAsia="Times New Roman" w:cs="Times New Roman"/>
                <w:i/>
                <w:sz w:val="22"/>
                <w:szCs w:val="22"/>
              </w:rPr>
            </w:pPr>
            <w:r>
              <w:rPr>
                <w:color w:val="000000"/>
                <w:sz w:val="22"/>
                <w:szCs w:val="22"/>
                <w:shd w:val="clear" w:color="auto" w:fill="FFFFFF"/>
              </w:rPr>
              <w:t xml:space="preserve"> </w:t>
            </w:r>
            <w:r w:rsidR="004E4F96">
              <w:t xml:space="preserve"> </w:t>
            </w:r>
            <w:r w:rsidR="009B06C0">
              <w:rPr>
                <w:i/>
                <w:color w:val="000000"/>
                <w:sz w:val="22"/>
                <w:szCs w:val="22"/>
                <w:shd w:val="clear" w:color="auto" w:fill="FFFFFF"/>
              </w:rPr>
              <w:t xml:space="preserve">Karesi </w:t>
            </w:r>
            <w:proofErr w:type="spellStart"/>
            <w:r w:rsidR="009B06C0">
              <w:rPr>
                <w:i/>
                <w:color w:val="000000"/>
                <w:sz w:val="22"/>
                <w:szCs w:val="22"/>
                <w:shd w:val="clear" w:color="auto" w:fill="FFFFFF"/>
              </w:rPr>
              <w:t>Mh</w:t>
            </w:r>
            <w:proofErr w:type="spellEnd"/>
            <w:r w:rsidR="009B06C0">
              <w:rPr>
                <w:i/>
                <w:color w:val="000000"/>
                <w:sz w:val="22"/>
                <w:szCs w:val="22"/>
                <w:shd w:val="clear" w:color="auto" w:fill="FFFFFF"/>
              </w:rPr>
              <w:t xml:space="preserve">. Dr. Ahmet Toprak </w:t>
            </w:r>
            <w:proofErr w:type="spellStart"/>
            <w:r w:rsidR="009B06C0">
              <w:rPr>
                <w:i/>
                <w:color w:val="000000"/>
                <w:sz w:val="22"/>
                <w:szCs w:val="22"/>
                <w:shd w:val="clear" w:color="auto" w:fill="FFFFFF"/>
              </w:rPr>
              <w:t>Cd</w:t>
            </w:r>
            <w:proofErr w:type="spellEnd"/>
            <w:r w:rsidR="009B06C0">
              <w:rPr>
                <w:i/>
                <w:color w:val="000000"/>
                <w:sz w:val="22"/>
                <w:szCs w:val="22"/>
                <w:shd w:val="clear" w:color="auto" w:fill="FFFFFF"/>
              </w:rPr>
              <w:t>. Gümüş Apt. No:27/E Karesi/</w:t>
            </w:r>
            <w:proofErr w:type="spellStart"/>
            <w:r w:rsidR="009B06C0">
              <w:rPr>
                <w:i/>
                <w:color w:val="000000"/>
                <w:sz w:val="22"/>
                <w:szCs w:val="22"/>
                <w:shd w:val="clear" w:color="auto" w:fill="FFFFFF"/>
              </w:rPr>
              <w:t>Balıkkesir</w:t>
            </w:r>
            <w:proofErr w:type="spellEnd"/>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DC659C" w:rsidRDefault="00C07C19" w:rsidP="00FD73C3">
            <w:pPr>
              <w:widowControl w:val="0"/>
              <w:spacing w:before="240" w:after="0" w:line="276" w:lineRule="auto"/>
              <w:ind w:left="112"/>
              <w:rPr>
                <w:rFonts w:eastAsia="Times New Roman" w:cs="Times New Roman"/>
                <w:sz w:val="22"/>
                <w:szCs w:val="22"/>
              </w:rPr>
            </w:pPr>
            <w:r w:rsidRPr="00DC659C">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74E28D25" w14:textId="7C01EF3F" w:rsidR="00C07C19" w:rsidRPr="004E4F96" w:rsidRDefault="009B06C0" w:rsidP="000F1BEE">
            <w:pPr>
              <w:widowControl w:val="0"/>
              <w:spacing w:before="240" w:after="240" w:line="276" w:lineRule="auto"/>
              <w:rPr>
                <w:rFonts w:eastAsia="Times New Roman" w:cs="Times New Roman"/>
                <w:i/>
                <w:sz w:val="22"/>
                <w:szCs w:val="22"/>
              </w:rPr>
            </w:pPr>
            <w:r w:rsidRPr="009B06C0">
              <w:rPr>
                <w:rFonts w:eastAsia="Times New Roman" w:cs="Times New Roman"/>
                <w:i/>
                <w:sz w:val="22"/>
                <w:szCs w:val="22"/>
              </w:rPr>
              <w:t xml:space="preserve">Karesi </w:t>
            </w:r>
            <w:proofErr w:type="spellStart"/>
            <w:r w:rsidRPr="009B06C0">
              <w:rPr>
                <w:rFonts w:eastAsia="Times New Roman" w:cs="Times New Roman"/>
                <w:i/>
                <w:sz w:val="22"/>
                <w:szCs w:val="22"/>
              </w:rPr>
              <w:t>Mh</w:t>
            </w:r>
            <w:proofErr w:type="spellEnd"/>
            <w:r w:rsidRPr="009B06C0">
              <w:rPr>
                <w:rFonts w:eastAsia="Times New Roman" w:cs="Times New Roman"/>
                <w:i/>
                <w:sz w:val="22"/>
                <w:szCs w:val="22"/>
              </w:rPr>
              <w:t xml:space="preserve">. Dr. Ahmet Toprak </w:t>
            </w:r>
            <w:proofErr w:type="spellStart"/>
            <w:r w:rsidRPr="009B06C0">
              <w:rPr>
                <w:rFonts w:eastAsia="Times New Roman" w:cs="Times New Roman"/>
                <w:i/>
                <w:sz w:val="22"/>
                <w:szCs w:val="22"/>
              </w:rPr>
              <w:t>Cd</w:t>
            </w:r>
            <w:proofErr w:type="spellEnd"/>
            <w:r w:rsidRPr="009B06C0">
              <w:rPr>
                <w:rFonts w:eastAsia="Times New Roman" w:cs="Times New Roman"/>
                <w:i/>
                <w:sz w:val="22"/>
                <w:szCs w:val="22"/>
              </w:rPr>
              <w:t>. Gümüş Apt. No:27/E Karesi/</w:t>
            </w:r>
            <w:proofErr w:type="spellStart"/>
            <w:r w:rsidRPr="009B06C0">
              <w:rPr>
                <w:rFonts w:eastAsia="Times New Roman" w:cs="Times New Roman"/>
                <w:i/>
                <w:sz w:val="22"/>
                <w:szCs w:val="22"/>
              </w:rPr>
              <w:t>Balıkkesir</w:t>
            </w:r>
            <w:proofErr w:type="spellEnd"/>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3264EE" w:rsidRDefault="00C07C19" w:rsidP="003264EE">
            <w:pPr>
              <w:widowControl w:val="0"/>
              <w:spacing w:before="240" w:after="240" w:line="276" w:lineRule="auto"/>
              <w:rPr>
                <w:rFonts w:eastAsia="Times New Roman" w:cs="Times New Roman"/>
                <w:sz w:val="22"/>
                <w:szCs w:val="22"/>
              </w:rPr>
            </w:pPr>
            <w:r w:rsidRPr="003264EE">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688596C4" w:rsidR="00C07C19" w:rsidRPr="003264EE" w:rsidRDefault="009B06C0" w:rsidP="009B06C0">
            <w:pPr>
              <w:widowControl w:val="0"/>
              <w:spacing w:before="240" w:after="240" w:line="276" w:lineRule="auto"/>
              <w:rPr>
                <w:rFonts w:eastAsia="Times New Roman" w:cs="Times New Roman"/>
                <w:sz w:val="22"/>
                <w:szCs w:val="22"/>
                <w:u w:val="single"/>
              </w:rPr>
            </w:pPr>
            <w:r>
              <w:rPr>
                <w:rFonts w:eastAsia="Times New Roman" w:cs="Times New Roman"/>
                <w:sz w:val="22"/>
                <w:szCs w:val="22"/>
              </w:rPr>
              <w:t>info@milkertarim.com.tr</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7777777" w:rsidR="00C07C19" w:rsidRPr="00DC659C" w:rsidRDefault="00C07C19" w:rsidP="00C07C19">
      <w:pPr>
        <w:spacing w:line="276" w:lineRule="auto"/>
        <w:jc w:val="both"/>
        <w:rPr>
          <w:rFonts w:cs="Times New Roman"/>
          <w:sz w:val="22"/>
          <w:szCs w:val="22"/>
        </w:rPr>
      </w:pPr>
      <w:r w:rsidRPr="00DC659C">
        <w:rPr>
          <w:rFonts w:cs="Times New Roman"/>
          <w:sz w:val="22"/>
          <w:szCs w:val="22"/>
        </w:rPr>
        <w:t>Tarafımıza iletilmiş olan başvurularınız KVKK’nın 13. maddesinin 2. fıkrası gereğince, talebin niteliğine göre talebinizin bizlere ulaştığı tarihten itibaren otuz gün içinde yanıtlanacaktır. Yanıtlarımız KVKK’nın 13. maddesi hükmü gereğince yazılı olarak veya elektronik ortamdan tarafınıza ulaştırılacaktır.</w:t>
      </w:r>
    </w:p>
    <w:p w14:paraId="6EF6EAFC" w14:textId="6226E8E7" w:rsidR="00C07C19"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p w14:paraId="09C1C48E" w14:textId="77777777" w:rsidR="00875587" w:rsidRPr="00DC659C" w:rsidRDefault="00875587" w:rsidP="00875587">
      <w:pPr>
        <w:spacing w:line="276" w:lineRule="auto"/>
        <w:ind w:left="720"/>
        <w:contextualSpacing/>
        <w:jc w:val="both"/>
        <w:rPr>
          <w:rFonts w:cs="Times New Roman"/>
          <w:b/>
          <w:sz w:val="22"/>
          <w:szCs w:val="22"/>
        </w:rPr>
      </w:pP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FD73C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FD73C3">
            <w:pPr>
              <w:spacing w:line="276"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FD73C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Soyad</w:t>
            </w:r>
          </w:p>
          <w:p w14:paraId="51FA54EA" w14:textId="77777777" w:rsidR="00C07C19" w:rsidRPr="00DC659C" w:rsidRDefault="00C07C19" w:rsidP="00FD73C3">
            <w:pPr>
              <w:widowControl w:val="0"/>
              <w:spacing w:after="0" w:line="276"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FD73C3">
            <w:pPr>
              <w:spacing w:line="276"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FD73C3">
            <w:pPr>
              <w:widowControl w:val="0"/>
              <w:spacing w:after="24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TC Kimlik Numarası</w:t>
            </w:r>
          </w:p>
        </w:tc>
        <w:tc>
          <w:tcPr>
            <w:tcW w:w="425" w:type="dxa"/>
            <w:shd w:val="clear" w:color="auto" w:fill="FFFFFF"/>
          </w:tcPr>
          <w:p w14:paraId="1E6BF0ED"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FD73C3">
            <w:pPr>
              <w:spacing w:line="276"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FD73C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FD73C3">
            <w:pPr>
              <w:widowControl w:val="0"/>
              <w:spacing w:after="0" w:line="276"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FD73C3">
            <w:pPr>
              <w:spacing w:line="276"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FD73C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FD73C3">
            <w:pPr>
              <w:spacing w:line="276"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FD73C3">
            <w:pPr>
              <w:widowControl w:val="0"/>
              <w:spacing w:after="0" w:line="276"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FD73C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FD73C3">
            <w:pPr>
              <w:spacing w:line="276"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FD73C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FD73C3">
            <w:pPr>
              <w:spacing w:line="276" w:lineRule="auto"/>
              <w:jc w:val="both"/>
              <w:rPr>
                <w:rFonts w:eastAsia="Times New Roman" w:cs="Times New Roman"/>
                <w:sz w:val="22"/>
                <w:szCs w:val="22"/>
              </w:rPr>
            </w:pPr>
          </w:p>
        </w:tc>
      </w:tr>
    </w:tbl>
    <w:p w14:paraId="0FAA55BC" w14:textId="77777777" w:rsidR="00C07C19" w:rsidRDefault="00C07C19" w:rsidP="00C07C19">
      <w:pPr>
        <w:spacing w:line="276" w:lineRule="auto"/>
        <w:jc w:val="both"/>
        <w:rPr>
          <w:rFonts w:cs="Times New Roman"/>
          <w:sz w:val="22"/>
          <w:szCs w:val="22"/>
        </w:rPr>
      </w:pPr>
    </w:p>
    <w:p w14:paraId="288E29D9" w14:textId="77777777" w:rsidR="00C07C19" w:rsidRDefault="00C07C19" w:rsidP="00C07C19">
      <w:pPr>
        <w:spacing w:line="276" w:lineRule="auto"/>
        <w:jc w:val="both"/>
        <w:rPr>
          <w:rFonts w:cs="Times New Roman"/>
          <w:sz w:val="22"/>
          <w:szCs w:val="22"/>
        </w:rPr>
      </w:pPr>
    </w:p>
    <w:p w14:paraId="70E82E77" w14:textId="77777777" w:rsidR="00C07C19" w:rsidRPr="00DC659C" w:rsidRDefault="00C07C19" w:rsidP="00C07C19">
      <w:pPr>
        <w:spacing w:line="276" w:lineRule="auto"/>
        <w:jc w:val="both"/>
        <w:rPr>
          <w:rFonts w:cs="Times New Roman"/>
          <w:sz w:val="22"/>
          <w:szCs w:val="22"/>
        </w:rPr>
      </w:pPr>
    </w:p>
    <w:p w14:paraId="164B73C2" w14:textId="699E3EDF" w:rsidR="00C07C19" w:rsidRPr="00875587"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lastRenderedPageBreak/>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p w14:paraId="76DECF32" w14:textId="77777777" w:rsidR="00875587" w:rsidRPr="00DC659C" w:rsidRDefault="00875587" w:rsidP="00875587">
      <w:pPr>
        <w:spacing w:line="276" w:lineRule="auto"/>
        <w:ind w:left="720"/>
        <w:contextualSpacing/>
        <w:jc w:val="both"/>
        <w:rPr>
          <w:rFonts w:cs="Times New Roman"/>
          <w:i/>
          <w:sz w:val="22"/>
          <w:szCs w:val="22"/>
        </w:rPr>
      </w:pP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1D5E2F73" w14:textId="77777777" w:rsidR="00C07C19" w:rsidRPr="00DC659C"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p>
    <w:p w14:paraId="414F186F" w14:textId="77777777" w:rsidR="00C07C19" w:rsidRDefault="00C07C19" w:rsidP="00C07C19">
      <w:pPr>
        <w:widowControl w:val="0"/>
        <w:spacing w:after="0" w:line="276" w:lineRule="auto"/>
        <w:jc w:val="both"/>
        <w:rPr>
          <w:rFonts w:eastAsia="Times New Roman" w:cs="Times New Roman"/>
          <w:b/>
          <w:bCs/>
          <w:sz w:val="22"/>
          <w:szCs w:val="22"/>
        </w:rPr>
      </w:pPr>
    </w:p>
    <w:p w14:paraId="12692302" w14:textId="77777777" w:rsidR="00C07C19" w:rsidRDefault="00C07C19" w:rsidP="00C07C19">
      <w:pPr>
        <w:widowControl w:val="0"/>
        <w:spacing w:after="0" w:line="276" w:lineRule="auto"/>
        <w:jc w:val="both"/>
        <w:rPr>
          <w:rFonts w:eastAsia="Times New Roman" w:cs="Times New Roman"/>
          <w:b/>
          <w:bCs/>
          <w:sz w:val="22"/>
          <w:szCs w:val="22"/>
        </w:rPr>
      </w:pPr>
    </w:p>
    <w:p w14:paraId="6670BE8B" w14:textId="77777777" w:rsidR="00C07C19" w:rsidRDefault="00C07C19" w:rsidP="00C07C19">
      <w:pPr>
        <w:widowControl w:val="0"/>
        <w:spacing w:after="0" w:line="276" w:lineRule="auto"/>
        <w:jc w:val="both"/>
        <w:rPr>
          <w:rFonts w:eastAsia="Times New Roman" w:cs="Times New Roman"/>
          <w:b/>
          <w:bCs/>
          <w:sz w:val="22"/>
          <w:szCs w:val="22"/>
        </w:rPr>
      </w:pP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Başvuru Sahibi İlgili Kişi’nin;</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r w:rsidRPr="00DC659C">
        <w:rPr>
          <w:rFonts w:eastAsia="Times New Roman" w:cs="Times New Roman"/>
          <w:b/>
          <w:sz w:val="22"/>
          <w:szCs w:val="22"/>
        </w:rPr>
        <w:tab/>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r w:rsidRPr="00DC659C">
        <w:rPr>
          <w:rFonts w:eastAsia="Times New Roman" w:cs="Times New Roman"/>
          <w:b/>
          <w:sz w:val="22"/>
          <w:szCs w:val="22"/>
        </w:rPr>
        <w:tab/>
        <w:t>:…………..……………</w:t>
      </w:r>
    </w:p>
    <w:p w14:paraId="6FF02640" w14:textId="77777777" w:rsidR="00C07C19" w:rsidRDefault="00C07C19" w:rsidP="00C07C19">
      <w:pPr>
        <w:spacing w:line="276" w:lineRule="auto"/>
        <w:jc w:val="both"/>
        <w:rPr>
          <w:rFonts w:cs="Times New Roman"/>
          <w:b/>
          <w:sz w:val="22"/>
          <w:szCs w:val="22"/>
        </w:rPr>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r w:rsidRPr="00DC659C">
        <w:rPr>
          <w:rFonts w:eastAsia="Times New Roman" w:cs="Times New Roman"/>
          <w:b/>
          <w:sz w:val="22"/>
          <w:szCs w:val="22"/>
        </w:rPr>
        <w:tab/>
        <w:t>:</w:t>
      </w:r>
      <w:r w:rsidRPr="00DC659C">
        <w:rPr>
          <w:rFonts w:cs="Times New Roman"/>
          <w:b/>
          <w:sz w:val="22"/>
          <w:szCs w:val="22"/>
        </w:rPr>
        <w:t>…………</w:t>
      </w:r>
      <w:r>
        <w:rPr>
          <w:rFonts w:cs="Times New Roman"/>
          <w:b/>
          <w:sz w:val="22"/>
          <w:szCs w:val="22"/>
        </w:rPr>
        <w:t>……………..</w:t>
      </w:r>
    </w:p>
    <w:p w14:paraId="6AF85D6F" w14:textId="77777777" w:rsidR="00C07C19" w:rsidRDefault="00C07C19" w:rsidP="00C07C19">
      <w:pPr>
        <w:spacing w:line="276" w:lineRule="auto"/>
        <w:jc w:val="both"/>
        <w:rPr>
          <w:rFonts w:cs="Times New Roman"/>
          <w:b/>
          <w:sz w:val="22"/>
          <w:szCs w:val="22"/>
        </w:rPr>
      </w:pPr>
    </w:p>
    <w:p w14:paraId="13E096BB" w14:textId="77777777" w:rsidR="00867A0E" w:rsidRDefault="00867A0E"/>
    <w:sectPr w:rsidR="00867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3925025">
    <w:abstractNumId w:val="5"/>
  </w:num>
  <w:num w:numId="2" w16cid:durableId="1674182803">
    <w:abstractNumId w:val="3"/>
  </w:num>
  <w:num w:numId="3" w16cid:durableId="1682195120">
    <w:abstractNumId w:val="2"/>
  </w:num>
  <w:num w:numId="4" w16cid:durableId="1504468711">
    <w:abstractNumId w:val="1"/>
  </w:num>
  <w:num w:numId="5" w16cid:durableId="1873614564">
    <w:abstractNumId w:val="0"/>
  </w:num>
  <w:num w:numId="6" w16cid:durableId="191227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05B"/>
    <w:rsid w:val="000F1BEE"/>
    <w:rsid w:val="002A6C35"/>
    <w:rsid w:val="003264EE"/>
    <w:rsid w:val="004E4F96"/>
    <w:rsid w:val="007E05AA"/>
    <w:rsid w:val="00867A0E"/>
    <w:rsid w:val="00875587"/>
    <w:rsid w:val="009B06C0"/>
    <w:rsid w:val="00C07C19"/>
    <w:rsid w:val="00CC105B"/>
    <w:rsid w:val="00D25802"/>
    <w:rsid w:val="00FC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docId w15:val="{7BBB7151-BCE5-42D2-95E2-7BB2E630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A6C35"/>
    <w:rPr>
      <w:b/>
      <w:bCs/>
    </w:rPr>
  </w:style>
  <w:style w:type="character" w:customStyle="1" w:styleId="AklamaKonusuChar">
    <w:name w:val="Açıklama Konusu Char"/>
    <w:basedOn w:val="AklamaMetniChar"/>
    <w:link w:val="AklamaKonusu"/>
    <w:uiPriority w:val="99"/>
    <w:semiHidden/>
    <w:rsid w:val="002A6C35"/>
    <w:rPr>
      <w:rFonts w:ascii="Times New Roman" w:hAnsi="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lkertarim.com.tr" TargetMode="External"/><Relationship Id="rId5" Type="http://schemas.openxmlformats.org/officeDocument/2006/relationships/hyperlink" Target="mailto:info@milkertar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1229</Words>
  <Characters>7008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Damla Yilmaz</dc:creator>
  <cp:lastModifiedBy>aysenur hacıoglu</cp:lastModifiedBy>
  <cp:revision>4</cp:revision>
  <dcterms:created xsi:type="dcterms:W3CDTF">2022-05-16T14:24:00Z</dcterms:created>
  <dcterms:modified xsi:type="dcterms:W3CDTF">2022-05-30T14:03:00Z</dcterms:modified>
</cp:coreProperties>
</file>